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309E" w14:textId="77777777" w:rsidR="005F2B67" w:rsidRDefault="005F2B67" w:rsidP="005F2B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2B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ชื่อโครงการวิจัย </w:t>
      </w:r>
    </w:p>
    <w:p w14:paraId="2A56F512" w14:textId="1F18B1A5" w:rsidR="008F748C" w:rsidRPr="005F2B67" w:rsidRDefault="005F2B67" w:rsidP="005F2B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2B67">
        <w:rPr>
          <w:rFonts w:ascii="TH SarabunPSK" w:hAnsi="TH SarabunPSK" w:cs="TH SarabunPSK" w:hint="cs"/>
          <w:b/>
          <w:bCs/>
          <w:sz w:val="36"/>
          <w:szCs w:val="36"/>
          <w:cs/>
        </w:rPr>
        <w:t>(ภาษาไทย)</w:t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</w:rPr>
        <w:tab/>
      </w:r>
    </w:p>
    <w:p w14:paraId="4A396118" w14:textId="32F20D14" w:rsidR="005F2B67" w:rsidRDefault="005F2B67" w:rsidP="005F2B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2B67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5F2B67">
        <w:rPr>
          <w:rFonts w:ascii="TH SarabunPSK" w:hAnsi="TH SarabunPSK" w:cs="TH SarabunPSK"/>
          <w:b/>
          <w:bCs/>
          <w:sz w:val="36"/>
          <w:szCs w:val="36"/>
        </w:rPr>
        <w:t>English</w:t>
      </w:r>
      <w:r w:rsidRPr="005F2B6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5F2B67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</w:p>
    <w:p w14:paraId="0AEC94F5" w14:textId="77777777" w:rsidR="007979C7" w:rsidRDefault="007979C7" w:rsidP="005F2B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1351EB" w14:textId="33031102" w:rsidR="005F2B67" w:rsidRPr="00756EE3" w:rsidRDefault="007979C7" w:rsidP="007979C7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0.</w:t>
      </w:r>
      <w:r w:rsidR="005F2B67" w:rsidRPr="00756EE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ชื่อผู้วิจัย</w:t>
      </w:r>
      <w:r w:rsidR="00756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B67" w:rsidRPr="00756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และคณะผู้วิจัยร่วม </w:t>
      </w:r>
      <w:r w:rsidR="005F2B67" w:rsidRPr="00756E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(ถ้ามี)</w:t>
      </w:r>
    </w:p>
    <w:p w14:paraId="396972C0" w14:textId="5B3A517A" w:rsidR="005F2B67" w:rsidRDefault="005F2B67" w:rsidP="005F2B67">
      <w:pPr>
        <w:spacing w:after="0"/>
        <w:rPr>
          <w:rFonts w:ascii="TH SarabunPSK" w:hAnsi="TH SarabunPSK" w:cs="TH SarabunPSK"/>
          <w:sz w:val="32"/>
          <w:szCs w:val="32"/>
        </w:rPr>
      </w:pPr>
      <w:r w:rsidRPr="005F2B67">
        <w:rPr>
          <w:rFonts w:ascii="TH SarabunPSK" w:hAnsi="TH SarabunPSK" w:cs="TH SarabunPSK" w:hint="cs"/>
          <w:sz w:val="32"/>
          <w:szCs w:val="32"/>
          <w:cs/>
        </w:rPr>
        <w:t>1. ที่มาและความสำคัญของปัญหา</w:t>
      </w:r>
    </w:p>
    <w:p w14:paraId="67549C7F" w14:textId="3CB38395" w:rsidR="005F2B67" w:rsidRDefault="005F2B67" w:rsidP="005F2B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วัตถุประสงค์การวิจัย</w:t>
      </w:r>
    </w:p>
    <w:p w14:paraId="0CEC47C4" w14:textId="2620E5BE" w:rsidR="005F2B67" w:rsidRDefault="005F2B67" w:rsidP="005F2B6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3A353E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sz w:val="32"/>
          <w:szCs w:val="32"/>
          <w:cs/>
        </w:rPr>
        <w:t>คำถาม</w:t>
      </w:r>
      <w:r w:rsidR="003A353E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ในการวิจัย</w:t>
      </w:r>
    </w:p>
    <w:p w14:paraId="66042ED6" w14:textId="7476E916" w:rsidR="005F2B67" w:rsidRDefault="005F2B67" w:rsidP="005F2B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ระเบียบวิธีวิจัย</w:t>
      </w:r>
    </w:p>
    <w:p w14:paraId="10D8DFAA" w14:textId="2ECCFE60" w:rsidR="005F2B67" w:rsidRDefault="005F2B67" w:rsidP="005F2B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เอกสารและงานที่เกี่ยวข้อง</w:t>
      </w:r>
    </w:p>
    <w:p w14:paraId="09476E90" w14:textId="631FBD70" w:rsidR="005F2B67" w:rsidRDefault="005F2B67" w:rsidP="005F2B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ประโยชน์ที่คาดว่าจะได้รับ</w:t>
      </w:r>
    </w:p>
    <w:p w14:paraId="3A645C2A" w14:textId="10A16F11" w:rsidR="005F2B67" w:rsidRPr="005F2B67" w:rsidRDefault="005F2B67" w:rsidP="005F2B6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อ้างอิง</w:t>
      </w:r>
    </w:p>
    <w:sectPr w:rsidR="005F2B67" w:rsidRPr="005F2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73"/>
    <w:rsid w:val="00037A73"/>
    <w:rsid w:val="003A353E"/>
    <w:rsid w:val="005F2B67"/>
    <w:rsid w:val="00606127"/>
    <w:rsid w:val="00756EE3"/>
    <w:rsid w:val="007979C7"/>
    <w:rsid w:val="008F748C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F183"/>
  <w15:chartTrackingRefBased/>
  <w15:docId w15:val="{4ED14C24-968A-4132-9C2D-23004FB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27"/>
  </w:style>
  <w:style w:type="paragraph" w:styleId="Heading1">
    <w:name w:val="heading 1"/>
    <w:basedOn w:val="Title"/>
    <w:next w:val="Normal"/>
    <w:link w:val="Heading1Char"/>
    <w:uiPriority w:val="9"/>
    <w:qFormat/>
    <w:rsid w:val="00606127"/>
    <w:pPr>
      <w:outlineLvl w:val="0"/>
    </w:pPr>
    <w:rPr>
      <w:b w:val="0"/>
      <w:bCs w:val="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127"/>
    <w:pPr>
      <w:outlineLvl w:val="1"/>
    </w:pPr>
    <w:rPr>
      <w:rFonts w:ascii="TH SarabunPSK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27"/>
    <w:rPr>
      <w:rFonts w:ascii="TH SarabunPSK" w:hAnsi="TH SarabunPSK" w:cs="TH SarabunPSK"/>
      <w:b/>
      <w:bC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606127"/>
    <w:pPr>
      <w:spacing w:after="0"/>
      <w:jc w:val="center"/>
    </w:pPr>
    <w:rPr>
      <w:rFonts w:ascii="TH SarabunPSK" w:hAnsi="TH SarabunPSK" w:cs="TH SarabunPSK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27"/>
    <w:rPr>
      <w:rFonts w:ascii="TH SarabunPSK" w:hAnsi="TH SarabunPSK" w:cs="TH SarabunPSK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06127"/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Chanita Ngenngam</dc:creator>
  <cp:keywords/>
  <dc:description/>
  <cp:lastModifiedBy>Chanita Ngenngam</cp:lastModifiedBy>
  <cp:revision>6</cp:revision>
  <dcterms:created xsi:type="dcterms:W3CDTF">2025-03-05T03:08:00Z</dcterms:created>
  <dcterms:modified xsi:type="dcterms:W3CDTF">2025-03-05T03:21:00Z</dcterms:modified>
</cp:coreProperties>
</file>